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65B39" w14:textId="77777777" w:rsidR="00A62F06" w:rsidRDefault="00900AE8" w:rsidP="00DD61A0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900AE8">
        <w:rPr>
          <w:rFonts w:ascii="Times New Roman" w:hAnsi="Times New Roman" w:cs="Times New Roman"/>
          <w:b/>
          <w:sz w:val="36"/>
          <w:szCs w:val="36"/>
        </w:rPr>
        <w:t>Winterization Price List</w:t>
      </w:r>
    </w:p>
    <w:p w14:paraId="3DE69FAE" w14:textId="77777777" w:rsidR="00900AE8" w:rsidRDefault="00900AE8" w:rsidP="00DD61A0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Pull Boat with Customer Trailer </w:t>
      </w:r>
    </w:p>
    <w:p w14:paraId="5388A75B" w14:textId="77777777" w:rsidR="00900AE8" w:rsidRDefault="00900AE8" w:rsidP="00900AE8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Pull Boat with BWMS Trailer</w:t>
      </w:r>
    </w:p>
    <w:p w14:paraId="3C894366" w14:textId="77777777" w:rsidR="00900AE8" w:rsidRDefault="00900AE8" w:rsidP="00900AE8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Pull Pontoon Boat with BWMS Trailer</w:t>
      </w:r>
    </w:p>
    <w:p w14:paraId="78EB64C3" w14:textId="77777777" w:rsidR="00900AE8" w:rsidRDefault="00900AE8" w:rsidP="00900AE8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Winterize 2-Stroke Outboard</w:t>
      </w:r>
    </w:p>
    <w:p w14:paraId="79857C54" w14:textId="77777777" w:rsidR="00900AE8" w:rsidRDefault="00900AE8" w:rsidP="00900AE8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Winterize 4-Stroke Outboard</w:t>
      </w:r>
    </w:p>
    <w:p w14:paraId="10FFAD83" w14:textId="77777777" w:rsidR="00900AE8" w:rsidRDefault="006F327E" w:rsidP="00900AE8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Winterize I/O or Straight Inboard</w:t>
      </w:r>
    </w:p>
    <w:p w14:paraId="3BB02BF8" w14:textId="77777777" w:rsidR="006F327E" w:rsidRDefault="006F327E" w:rsidP="00900AE8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Winterize 2-Stroke Water-Craft</w:t>
      </w:r>
    </w:p>
    <w:p w14:paraId="70939777" w14:textId="77777777" w:rsidR="006F327E" w:rsidRDefault="006F327E" w:rsidP="00900AE8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Winterize 4-Stroke Water-Craft </w:t>
      </w:r>
    </w:p>
    <w:p w14:paraId="6926B048" w14:textId="77777777" w:rsidR="006F327E" w:rsidRDefault="006F327E" w:rsidP="00900AE8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Winterize O/B Under 15 HP</w:t>
      </w:r>
    </w:p>
    <w:p w14:paraId="0C45A455" w14:textId="77777777" w:rsidR="00FA749A" w:rsidRDefault="00FA749A" w:rsidP="00900AE8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Winterize Water System</w:t>
      </w:r>
    </w:p>
    <w:p w14:paraId="66BE131D" w14:textId="77777777" w:rsidR="00FA749A" w:rsidRDefault="00FA749A" w:rsidP="00900AE8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Winterize Heater/ AC System</w:t>
      </w:r>
    </w:p>
    <w:p w14:paraId="24F02F41" w14:textId="77777777" w:rsidR="00FA749A" w:rsidRDefault="00DD61A0" w:rsidP="00900AE8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Winterize Ballast System</w:t>
      </w:r>
    </w:p>
    <w:p w14:paraId="2D51A3C9" w14:textId="77777777" w:rsidR="00DD61A0" w:rsidRDefault="00DD61A0" w:rsidP="00900AE8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Change Lower Unit Oil/Outdrive Oil</w:t>
      </w:r>
    </w:p>
    <w:p w14:paraId="30052153" w14:textId="77777777" w:rsidR="00DD61A0" w:rsidRDefault="00DD61A0" w:rsidP="00900AE8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Cover Boat with Shrink Wrap</w:t>
      </w:r>
    </w:p>
    <w:p w14:paraId="4FDC35AF" w14:textId="77777777" w:rsidR="00DD61A0" w:rsidRDefault="00DD61A0" w:rsidP="00900AE8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Cover Pontoon Boat</w:t>
      </w:r>
    </w:p>
    <w:p w14:paraId="4E044DD2" w14:textId="77777777" w:rsidR="00DD61A0" w:rsidRDefault="00DD61A0" w:rsidP="00900AE8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14:paraId="162A4390" w14:textId="77777777" w:rsidR="00DD61A0" w:rsidRDefault="00DD61A0" w:rsidP="00900AE8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14:paraId="6E6EAFB8" w14:textId="77777777" w:rsidR="00DD61A0" w:rsidRDefault="00DD61A0" w:rsidP="00900AE8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$105.00</w:t>
      </w:r>
    </w:p>
    <w:p w14:paraId="27581FD4" w14:textId="77777777" w:rsidR="00DD61A0" w:rsidRDefault="00DD61A0" w:rsidP="00900AE8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$150.00</w:t>
      </w:r>
    </w:p>
    <w:p w14:paraId="7AC9D6C3" w14:textId="77777777" w:rsidR="00DD61A0" w:rsidRDefault="00DD61A0" w:rsidP="00900AE8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14:paraId="2C40F35F" w14:textId="77777777" w:rsidR="00DD61A0" w:rsidRDefault="00DD61A0" w:rsidP="00900AE8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$135.00</w:t>
      </w:r>
    </w:p>
    <w:p w14:paraId="52C55927" w14:textId="77777777" w:rsidR="00DD61A0" w:rsidRDefault="00DD61A0" w:rsidP="00900AE8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$165.00+</w:t>
      </w:r>
    </w:p>
    <w:p w14:paraId="77FA1E9B" w14:textId="77777777" w:rsidR="00900AE8" w:rsidRPr="00900AE8" w:rsidRDefault="00DD61A0" w:rsidP="00900AE8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$245.00+</w:t>
      </w:r>
    </w:p>
    <w:p w14:paraId="517520A9" w14:textId="77777777" w:rsidR="00DD61A0" w:rsidRDefault="00DD61A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$295.00+</w:t>
      </w:r>
    </w:p>
    <w:p w14:paraId="1572D315" w14:textId="77777777" w:rsidR="00DD61A0" w:rsidRDefault="00DD61A0">
      <w:pPr>
        <w:rPr>
          <w:rFonts w:ascii="Times New Roman" w:hAnsi="Times New Roman" w:cs="Times New Roman"/>
          <w:sz w:val="30"/>
          <w:szCs w:val="30"/>
        </w:rPr>
      </w:pPr>
    </w:p>
    <w:p w14:paraId="71187E61" w14:textId="77777777" w:rsidR="00DD61A0" w:rsidRDefault="00DD61A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$185.00+</w:t>
      </w:r>
    </w:p>
    <w:p w14:paraId="53B54074" w14:textId="77777777" w:rsidR="00DD61A0" w:rsidRPr="00DD61A0" w:rsidRDefault="00DD61A0">
      <w:pPr>
        <w:rPr>
          <w:rFonts w:ascii="Times New Roman" w:hAnsi="Times New Roman" w:cs="Times New Roman"/>
          <w:sz w:val="30"/>
          <w:szCs w:val="30"/>
        </w:rPr>
      </w:pPr>
    </w:p>
    <w:p w14:paraId="6B768DA9" w14:textId="77777777" w:rsidR="00900AE8" w:rsidRDefault="00DD61A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$245.00+</w:t>
      </w:r>
    </w:p>
    <w:p w14:paraId="3E257F56" w14:textId="77777777" w:rsidR="00DD61A0" w:rsidRDefault="00DD61A0">
      <w:pPr>
        <w:rPr>
          <w:rFonts w:ascii="Times New Roman" w:hAnsi="Times New Roman" w:cs="Times New Roman"/>
          <w:sz w:val="30"/>
          <w:szCs w:val="30"/>
        </w:rPr>
      </w:pPr>
    </w:p>
    <w:p w14:paraId="3F92D24B" w14:textId="77777777" w:rsidR="00DD61A0" w:rsidRDefault="00DD61A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$95.00+</w:t>
      </w:r>
    </w:p>
    <w:p w14:paraId="7E9A6F18" w14:textId="77777777" w:rsidR="00DD61A0" w:rsidRDefault="00DD61A0">
      <w:pPr>
        <w:rPr>
          <w:rFonts w:ascii="Times New Roman" w:hAnsi="Times New Roman" w:cs="Times New Roman"/>
          <w:sz w:val="30"/>
          <w:szCs w:val="30"/>
        </w:rPr>
      </w:pPr>
    </w:p>
    <w:p w14:paraId="05A4E27C" w14:textId="77777777" w:rsidR="00DD61A0" w:rsidRDefault="00DD61A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$105.00+</w:t>
      </w:r>
    </w:p>
    <w:p w14:paraId="21915EC7" w14:textId="77777777" w:rsidR="00DD61A0" w:rsidRDefault="00DD61A0">
      <w:pPr>
        <w:rPr>
          <w:rFonts w:ascii="Times New Roman" w:hAnsi="Times New Roman" w:cs="Times New Roman"/>
          <w:sz w:val="30"/>
          <w:szCs w:val="30"/>
        </w:rPr>
      </w:pPr>
    </w:p>
    <w:p w14:paraId="60EDC6D1" w14:textId="77777777" w:rsidR="00DD61A0" w:rsidRDefault="00DD61A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$115.00+</w:t>
      </w:r>
    </w:p>
    <w:p w14:paraId="1CF1278E" w14:textId="77777777" w:rsidR="00DD61A0" w:rsidRDefault="00DD61A0">
      <w:pPr>
        <w:rPr>
          <w:rFonts w:ascii="Times New Roman" w:hAnsi="Times New Roman" w:cs="Times New Roman"/>
          <w:sz w:val="30"/>
          <w:szCs w:val="30"/>
        </w:rPr>
      </w:pPr>
    </w:p>
    <w:p w14:paraId="6A872E14" w14:textId="77777777" w:rsidR="00DD61A0" w:rsidRDefault="00DD61A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$105.00+</w:t>
      </w:r>
    </w:p>
    <w:p w14:paraId="5EFF97A5" w14:textId="77777777" w:rsidR="00DD61A0" w:rsidRDefault="00DD61A0">
      <w:pPr>
        <w:rPr>
          <w:rFonts w:ascii="Times New Roman" w:hAnsi="Times New Roman" w:cs="Times New Roman"/>
          <w:sz w:val="30"/>
          <w:szCs w:val="30"/>
        </w:rPr>
      </w:pPr>
    </w:p>
    <w:p w14:paraId="0E6981BE" w14:textId="77777777" w:rsidR="00DD61A0" w:rsidRDefault="00DD61A0">
      <w:pPr>
        <w:rPr>
          <w:rFonts w:ascii="Times New Roman" w:hAnsi="Times New Roman" w:cs="Times New Roman"/>
          <w:sz w:val="30"/>
          <w:szCs w:val="30"/>
        </w:rPr>
      </w:pPr>
    </w:p>
    <w:p w14:paraId="00A2FF9D" w14:textId="77777777" w:rsidR="00DD61A0" w:rsidRDefault="00DD61A0">
      <w:pPr>
        <w:rPr>
          <w:rFonts w:ascii="Times New Roman" w:hAnsi="Times New Roman" w:cs="Times New Roman"/>
          <w:sz w:val="30"/>
          <w:szCs w:val="30"/>
        </w:rPr>
      </w:pPr>
    </w:p>
    <w:p w14:paraId="0834D63F" w14:textId="77777777" w:rsidR="00DD61A0" w:rsidRDefault="00DD61A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$65.00</w:t>
      </w:r>
    </w:p>
    <w:p w14:paraId="6E0BE8CE" w14:textId="77777777" w:rsidR="00292134" w:rsidRDefault="00292134">
      <w:pPr>
        <w:rPr>
          <w:rFonts w:ascii="Times New Roman" w:hAnsi="Times New Roman" w:cs="Times New Roman"/>
          <w:sz w:val="30"/>
          <w:szCs w:val="30"/>
        </w:rPr>
      </w:pPr>
    </w:p>
    <w:p w14:paraId="59EF1BD6" w14:textId="77777777" w:rsidR="00292134" w:rsidRDefault="0029213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$14.00 per foot</w:t>
      </w:r>
    </w:p>
    <w:p w14:paraId="450BBFAD" w14:textId="77777777" w:rsidR="00292134" w:rsidRDefault="00292134">
      <w:pPr>
        <w:rPr>
          <w:rFonts w:ascii="Times New Roman" w:hAnsi="Times New Roman" w:cs="Times New Roman"/>
          <w:sz w:val="30"/>
          <w:szCs w:val="30"/>
        </w:rPr>
      </w:pPr>
    </w:p>
    <w:p w14:paraId="6EC52F01" w14:textId="77777777" w:rsidR="00292134" w:rsidRDefault="0029213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$15.00 per foot</w:t>
      </w:r>
    </w:p>
    <w:p w14:paraId="1DA92D6E" w14:textId="77777777" w:rsidR="00DD61A0" w:rsidRDefault="00DD61A0">
      <w:pPr>
        <w:rPr>
          <w:rFonts w:ascii="Times New Roman" w:hAnsi="Times New Roman" w:cs="Times New Roman"/>
          <w:sz w:val="30"/>
          <w:szCs w:val="30"/>
        </w:rPr>
      </w:pPr>
    </w:p>
    <w:p w14:paraId="7E40965F" w14:textId="77777777" w:rsidR="00292134" w:rsidRDefault="00292134">
      <w:pPr>
        <w:rPr>
          <w:rFonts w:ascii="Times New Roman" w:hAnsi="Times New Roman" w:cs="Times New Roman"/>
          <w:sz w:val="30"/>
          <w:szCs w:val="30"/>
        </w:rPr>
      </w:pPr>
    </w:p>
    <w:p w14:paraId="0ED5AA4F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Cover Water-Craft with Shrink Wrap</w:t>
      </w:r>
    </w:p>
    <w:p w14:paraId="35F34C7A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Cover Cruiser Style Boat</w:t>
      </w:r>
    </w:p>
    <w:p w14:paraId="51C9AB80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Outdoor Boat Storage</w:t>
      </w:r>
    </w:p>
    <w:p w14:paraId="40C53CC5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Outdoor Water-Craft Storage</w:t>
      </w:r>
    </w:p>
    <w:p w14:paraId="69B9214A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Store Lower Unit</w:t>
      </w:r>
    </w:p>
    <w:p w14:paraId="7E3EF7E9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Store Battery</w:t>
      </w:r>
    </w:p>
    <w:p w14:paraId="50B9924A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Clean Bottom of Boat</w:t>
      </w:r>
    </w:p>
    <w:p w14:paraId="7A2E0968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Clean Bottom of Water-Craft</w:t>
      </w:r>
    </w:p>
    <w:p w14:paraId="532BC388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Power Wash Pontoons</w:t>
      </w:r>
    </w:p>
    <w:p w14:paraId="50F90FD9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Recondition Prop</w:t>
      </w:r>
    </w:p>
    <w:p w14:paraId="7DE1D0B2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Stainless/Bronze</w:t>
      </w:r>
    </w:p>
    <w:p w14:paraId="5B1026D6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14:paraId="15AEC86B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14:paraId="6D4B8131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14:paraId="04A82A38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14:paraId="42684BBC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14:paraId="362E3746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14:paraId="260B5950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14:paraId="1C6E2696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14:paraId="48CAF7C6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$100.00</w:t>
      </w:r>
    </w:p>
    <w:p w14:paraId="2D903202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$18.00 per foot</w:t>
      </w:r>
    </w:p>
    <w:p w14:paraId="0FDB50B8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$33.00 per foot</w:t>
      </w:r>
    </w:p>
    <w:p w14:paraId="6BB45C16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$300.00</w:t>
      </w:r>
    </w:p>
    <w:p w14:paraId="013DAF82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$95.00</w:t>
      </w:r>
    </w:p>
    <w:p w14:paraId="3682B6EA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$25.00</w:t>
      </w:r>
    </w:p>
    <w:p w14:paraId="4FAFFAB0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$13.00 per foot</w:t>
      </w:r>
    </w:p>
    <w:p w14:paraId="2D310269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$85.00</w:t>
      </w:r>
    </w:p>
    <w:p w14:paraId="4C365321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$10.00 per foot</w:t>
      </w:r>
    </w:p>
    <w:p w14:paraId="5B2002C9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$115.00+</w:t>
      </w:r>
    </w:p>
    <w:p w14:paraId="7617C523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$185.00+</w:t>
      </w:r>
    </w:p>
    <w:p w14:paraId="08F2D40B" w14:textId="77777777" w:rsidR="00292134" w:rsidRDefault="00292134" w:rsidP="00292134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14:paraId="66BD5514" w14:textId="77777777" w:rsidR="00DD61A0" w:rsidRPr="00900AE8" w:rsidRDefault="00DD61A0">
      <w:pPr>
        <w:rPr>
          <w:rFonts w:ascii="Times New Roman" w:hAnsi="Times New Roman" w:cs="Times New Roman"/>
          <w:sz w:val="30"/>
          <w:szCs w:val="30"/>
        </w:rPr>
      </w:pPr>
    </w:p>
    <w:sectPr w:rsidR="00DD61A0" w:rsidRPr="00900AE8" w:rsidSect="00900AE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E8"/>
    <w:rsid w:val="00292134"/>
    <w:rsid w:val="006F327E"/>
    <w:rsid w:val="00900AE8"/>
    <w:rsid w:val="009A1626"/>
    <w:rsid w:val="00A62F06"/>
    <w:rsid w:val="00DD61A0"/>
    <w:rsid w:val="00FA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9EB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147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Annie</dc:creator>
  <cp:keywords/>
  <dc:description/>
  <cp:lastModifiedBy>Jones, Annie</cp:lastModifiedBy>
  <cp:revision>1</cp:revision>
  <dcterms:created xsi:type="dcterms:W3CDTF">2017-05-22T16:11:00Z</dcterms:created>
  <dcterms:modified xsi:type="dcterms:W3CDTF">2017-05-22T16:36:00Z</dcterms:modified>
</cp:coreProperties>
</file>